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FD57" w14:textId="77777777" w:rsidR="00492A1D" w:rsidRDefault="00492A1D" w:rsidP="00492A1D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7ED60146" w14:textId="77777777" w:rsidR="00630DFB" w:rsidRDefault="00630DFB" w:rsidP="00492A1D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41E59746" w14:textId="77777777" w:rsidR="00630DFB" w:rsidRDefault="00630DFB" w:rsidP="00492A1D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620218ED" w14:textId="72FBD349" w:rsidR="00492A1D" w:rsidRDefault="00492A1D" w:rsidP="00492A1D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ANEXO</w:t>
      </w:r>
    </w:p>
    <w:p w14:paraId="0882FBEA" w14:textId="77777777" w:rsidR="00411344" w:rsidRPr="00492A1D" w:rsidRDefault="00411344" w:rsidP="00492A1D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1D57AEC1" w14:textId="3F426DE6" w:rsidR="00411344" w:rsidRDefault="00492A1D" w:rsidP="00411344">
      <w:pPr>
        <w:spacing w:line="276" w:lineRule="auto"/>
        <w:jc w:val="both"/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</w:pPr>
      <w:bookmarkStart w:id="0" w:name="_Hlk151373207"/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ANEXO AO CONVENIO DE COOPERACIÓN EDUCATIVA ENTRE A UNIVERSIDADE DE SANTIAGO DE COMPOSTELA E </w:t>
      </w:r>
      <w:r w:rsidRPr="00492A1D">
        <w:rPr>
          <w:rFonts w:ascii="Calibri" w:eastAsia="Arial Unicode MS" w:hAnsi="Calibri" w:cs="Calibri"/>
          <w:b/>
          <w:bCs/>
          <w:color w:val="000000"/>
          <w:kern w:val="0"/>
          <w:lang w:val="gl-ES" w:eastAsia="es-ES_tradnl"/>
          <w14:ligatures w14:val="none"/>
        </w:rPr>
        <w:t>(</w:t>
      </w:r>
      <w:r w:rsidRPr="00492A1D"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  <w:t>nome da Empresa/Institución</w:t>
      </w:r>
      <w:r w:rsidRPr="00492A1D">
        <w:rPr>
          <w:rFonts w:ascii="Calibri" w:eastAsia="Arial Unicode MS" w:hAnsi="Calibri" w:cs="Calibri"/>
          <w:b/>
          <w:bCs/>
          <w:color w:val="000000"/>
          <w:kern w:val="0"/>
          <w:lang w:val="gl-ES" w:eastAsia="es-ES_tradnl"/>
          <w14:ligatures w14:val="none"/>
        </w:rPr>
        <w:t xml:space="preserve">)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PARA A REALIZACIÓN DE PRÁCTICAS ACADÉMICAS EXTERNAS </w:t>
      </w:r>
      <w:r w:rsidR="00411344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DO ALUMNADO DE </w:t>
      </w:r>
      <w:r w:rsidR="00411344" w:rsidRPr="00411344"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  <w:t xml:space="preserve">(titulación –grao, </w:t>
      </w:r>
      <w:proofErr w:type="spellStart"/>
      <w:r w:rsidR="00411344" w:rsidRPr="00411344"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  <w:t>máster</w:t>
      </w:r>
      <w:proofErr w:type="spellEnd"/>
      <w:r w:rsidR="00411344"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  <w:t xml:space="preserve">, </w:t>
      </w:r>
      <w:proofErr w:type="spellStart"/>
      <w:r w:rsidR="00411344"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  <w:t>máster</w:t>
      </w:r>
      <w:proofErr w:type="spellEnd"/>
      <w:r w:rsidR="00411344"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  <w:t xml:space="preserve"> de formación permanente</w:t>
      </w:r>
      <w:r w:rsidR="00411344" w:rsidRPr="00411344">
        <w:rPr>
          <w:rFonts w:ascii="Calibri" w:eastAsia="Arial Unicode MS" w:hAnsi="Calibri" w:cs="Calibri"/>
          <w:b/>
          <w:bCs/>
          <w:color w:val="FF0000"/>
          <w:kern w:val="0"/>
          <w:lang w:val="gl-ES" w:eastAsia="es-ES_tradnl"/>
          <w14:ligatures w14:val="none"/>
        </w:rPr>
        <w:t>; centro; todos os centros da USC)</w:t>
      </w:r>
    </w:p>
    <w:p w14:paraId="6B08CF9E" w14:textId="77777777" w:rsidR="00FB7585" w:rsidRPr="00411344" w:rsidRDefault="00FB7585" w:rsidP="00411344">
      <w:pPr>
        <w:spacing w:line="276" w:lineRule="auto"/>
        <w:jc w:val="both"/>
        <w:rPr>
          <w:rFonts w:ascii="Calibri" w:eastAsia="Arial Unicode MS" w:hAnsi="Calibri" w:cs="Calibri"/>
          <w:b/>
          <w:bCs/>
          <w:color w:val="000000"/>
          <w:kern w:val="0"/>
          <w:lang w:val="gl-ES" w:eastAsia="es-ES_tradnl"/>
          <w14:ligatures w14:val="none"/>
        </w:rPr>
      </w:pPr>
    </w:p>
    <w:bookmarkEnd w:id="0"/>
    <w:p w14:paraId="10CDCB49" w14:textId="77777777" w:rsidR="00492A1D" w:rsidRPr="00492A1D" w:rsidRDefault="00492A1D" w:rsidP="00492A1D">
      <w:pPr>
        <w:spacing w:before="60" w:after="6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CURSO ACADÉMICO 202...../202....</w:t>
      </w:r>
    </w:p>
    <w:p w14:paraId="41FC6984" w14:textId="77777777" w:rsidR="00492A1D" w:rsidRPr="00492A1D" w:rsidRDefault="00492A1D" w:rsidP="00492A1D">
      <w:pPr>
        <w:spacing w:after="0" w:line="276" w:lineRule="auto"/>
        <w:jc w:val="both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As persoas que asinan este documento manifestan que leron e aceptan as condicións e compromisos establecidos no Convenio de Cooperación Educativa subscrito entre a Universidade de Santiago de Compostela e a entidade colaboradora, e de acordo coas cláusulas contempladas no dito convenio, fan constar a seguinte información:</w:t>
      </w:r>
    </w:p>
    <w:p w14:paraId="0B68B710" w14:textId="58F1A3AD" w:rsidR="00492A1D" w:rsidRPr="00492A1D" w:rsidRDefault="00492A1D" w:rsidP="00492A1D">
      <w:pPr>
        <w:spacing w:before="120" w:after="0" w:line="276" w:lineRule="auto"/>
        <w:rPr>
          <w:rFonts w:ascii="Calibri" w:eastAsia="Calibri" w:hAnsi="Calibri" w:cs="Calibri"/>
          <w:b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1.- Tipo de prácticas:     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sym w:font="Symbol" w:char="F080"/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 Curriculares         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sym w:font="Symbol" w:char="F080"/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 </w:t>
      </w:r>
      <w:proofErr w:type="spellStart"/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Extracurriculares</w:t>
      </w:r>
      <w:proofErr w:type="spellEnd"/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             </w:t>
      </w:r>
    </w:p>
    <w:p w14:paraId="4B438693" w14:textId="77777777" w:rsidR="00492A1D" w:rsidRPr="00492A1D" w:rsidRDefault="00492A1D" w:rsidP="00492A1D">
      <w:pPr>
        <w:spacing w:before="120" w:after="0" w:line="276" w:lineRule="auto"/>
        <w:rPr>
          <w:rFonts w:ascii="Calibri" w:eastAsia="Calibri" w:hAnsi="Calibri" w:cs="Calibri"/>
          <w:b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2.- Estudante beneficiario ou beneficiaria </w:t>
      </w: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deste Convenio</w:t>
      </w:r>
    </w:p>
    <w:p w14:paraId="788EA438" w14:textId="77777777" w:rsidR="00492A1D" w:rsidRPr="00492A1D" w:rsidRDefault="00492A1D" w:rsidP="00492A1D">
      <w:pPr>
        <w:spacing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Apelidos e nome: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 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.................................................................................................................................................................................</w:t>
      </w:r>
    </w:p>
    <w:p w14:paraId="133EEAFD" w14:textId="77777777" w:rsidR="00492A1D" w:rsidRPr="00492A1D" w:rsidRDefault="00492A1D" w:rsidP="00492A1D">
      <w:pPr>
        <w:spacing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DNI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 ......................................................................</w:t>
      </w:r>
    </w:p>
    <w:p w14:paraId="6FC99C16" w14:textId="77777777" w:rsidR="00492A1D" w:rsidRPr="00492A1D" w:rsidRDefault="00492A1D" w:rsidP="00492A1D">
      <w:pPr>
        <w:spacing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Correo electrónico ..................................................................................................................................................</w:t>
      </w:r>
    </w:p>
    <w:p w14:paraId="2475F054" w14:textId="77777777" w:rsidR="00492A1D" w:rsidRPr="00492A1D" w:rsidRDefault="00492A1D" w:rsidP="00492A1D">
      <w:pPr>
        <w:spacing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Teléfono .............................................................</w:t>
      </w:r>
    </w:p>
    <w:p w14:paraId="5B919590" w14:textId="36E4F2A8" w:rsidR="00492A1D" w:rsidRDefault="00492A1D" w:rsidP="00492A1D">
      <w:pPr>
        <w:spacing w:after="0" w:line="276" w:lineRule="auto"/>
        <w:jc w:val="both"/>
      </w:pP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O/a estudante declara cumprir os requisitos establecidos para a realización das prácticas (cláusula terceira do convenio) así como estar ao corrente no pagamento do seguro</w:t>
      </w:r>
      <w:r w:rsidR="00FB7585">
        <w:t xml:space="preserve"> </w:t>
      </w:r>
      <w:proofErr w:type="spellStart"/>
      <w:r w:rsidR="00FB7585">
        <w:t>obrigatorio</w:t>
      </w:r>
      <w:proofErr w:type="spellEnd"/>
      <w:r w:rsidR="00FB7585">
        <w:t xml:space="preserve"> de accidentes e asistencia en </w:t>
      </w:r>
      <w:proofErr w:type="spellStart"/>
      <w:r w:rsidR="00FB7585">
        <w:t>viaxe</w:t>
      </w:r>
      <w:proofErr w:type="spellEnd"/>
      <w:r w:rsidR="00FB7585">
        <w:t xml:space="preserve"> para alumnado de Estudos Propios da USC,</w:t>
      </w:r>
      <w:r w:rsidR="00FB7585" w:rsidRPr="00FB7585">
        <w:t xml:space="preserve"> </w:t>
      </w:r>
      <w:r w:rsidR="00FB7585">
        <w:t xml:space="preserve">segundo o establecido </w:t>
      </w:r>
      <w:proofErr w:type="spellStart"/>
      <w:r w:rsidR="00FB7585">
        <w:t>na</w:t>
      </w:r>
      <w:proofErr w:type="spellEnd"/>
      <w:r w:rsidR="00FB7585">
        <w:t xml:space="preserve"> normativa </w:t>
      </w:r>
      <w:proofErr w:type="spellStart"/>
      <w:r w:rsidR="00FB7585">
        <w:t>vixente</w:t>
      </w:r>
      <w:proofErr w:type="spellEnd"/>
      <w:r w:rsidR="00FB7585">
        <w:t xml:space="preserve"> (</w:t>
      </w:r>
      <w:proofErr w:type="spellStart"/>
      <w:r w:rsidR="00FB7585">
        <w:t>Acordo</w:t>
      </w:r>
      <w:proofErr w:type="spellEnd"/>
      <w:r w:rsidR="00FB7585">
        <w:t xml:space="preserve"> </w:t>
      </w:r>
      <w:proofErr w:type="spellStart"/>
      <w:r w:rsidR="00FB7585">
        <w:t>Consello</w:t>
      </w:r>
      <w:proofErr w:type="spellEnd"/>
      <w:r w:rsidR="00FB7585">
        <w:t xml:space="preserve"> de </w:t>
      </w:r>
      <w:proofErr w:type="spellStart"/>
      <w:r w:rsidR="00FB7585">
        <w:t>Goberno</w:t>
      </w:r>
      <w:proofErr w:type="spellEnd"/>
      <w:r w:rsidR="00FB7585">
        <w:t xml:space="preserve"> 29 de </w:t>
      </w:r>
      <w:proofErr w:type="spellStart"/>
      <w:r w:rsidR="00FB7585">
        <w:t>xuño</w:t>
      </w:r>
      <w:proofErr w:type="spellEnd"/>
      <w:r w:rsidR="00FB7585">
        <w:t xml:space="preserve"> de 2009) </w:t>
      </w:r>
    </w:p>
    <w:p w14:paraId="28A25234" w14:textId="77777777" w:rsidR="00FB7585" w:rsidRPr="00492A1D" w:rsidRDefault="00FB7585" w:rsidP="00492A1D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lang w:val="gl-ES"/>
          <w14:ligatures w14:val="none"/>
        </w:rPr>
      </w:pPr>
    </w:p>
    <w:p w14:paraId="7B23A75A" w14:textId="77777777" w:rsidR="00492A1D" w:rsidRPr="00492A1D" w:rsidRDefault="00492A1D" w:rsidP="00492A1D">
      <w:pPr>
        <w:spacing w:before="120"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3.- Titulación e curso </w:t>
      </w: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 xml:space="preserve">no que está matriculado ou matriculada 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…………………………………………………………………………………………………………………………………………………..................………</w:t>
      </w:r>
    </w:p>
    <w:p w14:paraId="21D81312" w14:textId="77777777" w:rsidR="00492A1D" w:rsidRPr="00492A1D" w:rsidRDefault="00492A1D" w:rsidP="00492A1D">
      <w:pPr>
        <w:spacing w:before="120"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4.- Centro de traballo e localidade </w:t>
      </w: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 xml:space="preserve">onde se desenvolverán as actividades: 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…………………………………………………………………………………………………………………………………………………….……….……………………………………………………………………………………………………………………………………………………...................................…</w:t>
      </w:r>
    </w:p>
    <w:p w14:paraId="79605840" w14:textId="77777777" w:rsidR="00492A1D" w:rsidRPr="00492A1D" w:rsidRDefault="00492A1D" w:rsidP="00492A1D">
      <w:pPr>
        <w:spacing w:before="120"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5.- Titor ou titora académica:</w:t>
      </w:r>
    </w:p>
    <w:p w14:paraId="002690BB" w14:textId="77777777" w:rsidR="00492A1D" w:rsidRPr="00492A1D" w:rsidRDefault="00492A1D" w:rsidP="00492A1D">
      <w:pPr>
        <w:spacing w:after="0" w:line="276" w:lineRule="auto"/>
        <w:rPr>
          <w:rFonts w:ascii="Calibri" w:eastAsia="Calibri" w:hAnsi="Calibri" w:cs="Calibri"/>
          <w:i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D/Dona……………………………………………………………………………………………………………………………………....................………</w:t>
      </w:r>
    </w:p>
    <w:p w14:paraId="628B049D" w14:textId="77777777" w:rsidR="00492A1D" w:rsidRDefault="00492A1D" w:rsidP="00492A1D">
      <w:pPr>
        <w:spacing w:after="0" w:line="276" w:lineRule="auto"/>
        <w:rPr>
          <w:rFonts w:ascii="Calibri" w:eastAsia="Calibri" w:hAnsi="Calibri" w:cs="Calibri"/>
          <w:i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con DNI……………………………………………………………………………..</w:t>
      </w:r>
    </w:p>
    <w:p w14:paraId="6E05FD32" w14:textId="77777777" w:rsidR="00B27A80" w:rsidRDefault="00B27A80" w:rsidP="00492A1D">
      <w:pPr>
        <w:spacing w:after="0" w:line="276" w:lineRule="auto"/>
        <w:rPr>
          <w:rFonts w:ascii="Calibri" w:eastAsia="Calibri" w:hAnsi="Calibri" w:cs="Calibri"/>
          <w:i/>
          <w:kern w:val="0"/>
          <w:lang w:val="gl-ES"/>
          <w14:ligatures w14:val="none"/>
        </w:rPr>
      </w:pPr>
    </w:p>
    <w:p w14:paraId="0B5ECE1D" w14:textId="77777777" w:rsidR="00B27A80" w:rsidRDefault="00B27A80" w:rsidP="00492A1D">
      <w:pPr>
        <w:spacing w:after="0" w:line="276" w:lineRule="auto"/>
        <w:rPr>
          <w:rFonts w:ascii="Calibri" w:eastAsia="Calibri" w:hAnsi="Calibri" w:cs="Calibri"/>
          <w:i/>
          <w:kern w:val="0"/>
          <w:lang w:val="gl-ES"/>
          <w14:ligatures w14:val="none"/>
        </w:rPr>
      </w:pPr>
    </w:p>
    <w:p w14:paraId="13927587" w14:textId="77777777" w:rsidR="00B27A80" w:rsidRDefault="00B27A80" w:rsidP="00492A1D">
      <w:pPr>
        <w:spacing w:after="0" w:line="276" w:lineRule="auto"/>
        <w:rPr>
          <w:rFonts w:ascii="Calibri" w:eastAsia="Calibri" w:hAnsi="Calibri" w:cs="Calibri"/>
          <w:i/>
          <w:kern w:val="0"/>
          <w:lang w:val="gl-ES"/>
          <w14:ligatures w14:val="none"/>
        </w:rPr>
      </w:pPr>
    </w:p>
    <w:p w14:paraId="222ED9F9" w14:textId="77777777" w:rsidR="00B27A80" w:rsidRPr="00492A1D" w:rsidRDefault="00B27A80" w:rsidP="00492A1D">
      <w:pPr>
        <w:spacing w:after="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</w:p>
    <w:p w14:paraId="0A3CDB19" w14:textId="77777777" w:rsidR="00492A1D" w:rsidRPr="00492A1D" w:rsidRDefault="00492A1D" w:rsidP="00492A1D">
      <w:pPr>
        <w:spacing w:before="120" w:after="0" w:line="276" w:lineRule="auto"/>
        <w:rPr>
          <w:rFonts w:ascii="Calibri" w:eastAsia="Calibri" w:hAnsi="Calibri" w:cs="Calibri"/>
          <w:i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6.- Titor ou titora de prácticas da Entidade Colaboradora: </w:t>
      </w: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D/Dona……………………………………………………………………………………………………………………………....................………………</w:t>
      </w:r>
    </w:p>
    <w:p w14:paraId="5BAE0AB3" w14:textId="77777777" w:rsidR="00492A1D" w:rsidRDefault="00492A1D" w:rsidP="00492A1D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con DNI……………………………………………………………………………..</w:t>
      </w:r>
    </w:p>
    <w:p w14:paraId="7255BA7F" w14:textId="77777777" w:rsidR="00411344" w:rsidRPr="00492A1D" w:rsidRDefault="00411344" w:rsidP="00492A1D">
      <w:pPr>
        <w:spacing w:after="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3EDD4CD8" w14:textId="77777777" w:rsidR="00492A1D" w:rsidRPr="00492A1D" w:rsidRDefault="00492A1D" w:rsidP="00492A1D">
      <w:pPr>
        <w:spacing w:before="120" w:after="0" w:line="276" w:lineRule="auto"/>
        <w:jc w:val="both"/>
        <w:rPr>
          <w:rFonts w:ascii="Calibri" w:eastAsia="Calibri" w:hAnsi="Calibri" w:cs="Calibri"/>
          <w:i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7.- Duración das Prácticas Académicas Externas </w:t>
      </w: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(</w:t>
      </w:r>
      <w:proofErr w:type="spellStart"/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dd</w:t>
      </w:r>
      <w:proofErr w:type="spellEnd"/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/mm/</w:t>
      </w:r>
      <w:proofErr w:type="spellStart"/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aa</w:t>
      </w:r>
      <w:proofErr w:type="spellEnd"/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): do........................... ao ………………………………… Nº total de días: ………………………Horas/día: ………………….</w:t>
      </w:r>
    </w:p>
    <w:p w14:paraId="4E7FA6A7" w14:textId="77777777" w:rsidR="00630DFB" w:rsidRDefault="00630DFB" w:rsidP="00492A1D">
      <w:pPr>
        <w:spacing w:before="120" w:after="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53F7DFB9" w14:textId="77777777" w:rsidR="00630DFB" w:rsidRDefault="00630DFB" w:rsidP="00492A1D">
      <w:pPr>
        <w:spacing w:before="120" w:after="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4AD9CFD0" w14:textId="122942E4" w:rsidR="00492A1D" w:rsidRPr="00492A1D" w:rsidRDefault="00492A1D" w:rsidP="00492A1D">
      <w:pPr>
        <w:spacing w:before="120" w:after="0" w:line="276" w:lineRule="auto"/>
        <w:jc w:val="both"/>
        <w:rPr>
          <w:rFonts w:ascii="Calibri" w:eastAsia="Calibri" w:hAnsi="Calibri" w:cs="Calibri"/>
          <w:i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8.- </w:t>
      </w:r>
      <w:r w:rsidRPr="00492A1D">
        <w:rPr>
          <w:rFonts w:ascii="Calibri" w:eastAsia="Calibri" w:hAnsi="Calibri" w:cs="Calibri"/>
          <w:b/>
          <w:i/>
          <w:kern w:val="0"/>
          <w:lang w:val="gl-ES"/>
          <w14:ligatures w14:val="none"/>
        </w:rPr>
        <w:t xml:space="preserve">(De ser o caso especificar a forma de pago)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Prevese unha aportación á alumna ou alumno por parte da Entidade dunha</w:t>
      </w:r>
      <w:r w:rsidRPr="00492A1D">
        <w:rPr>
          <w:rFonts w:ascii="Calibri" w:eastAsia="Calibri" w:hAnsi="Calibri" w:cs="Calibri"/>
          <w:b/>
          <w:i/>
          <w:kern w:val="0"/>
          <w:lang w:val="gl-ES"/>
          <w14:ligatures w14:val="none"/>
        </w:rPr>
        <w:t xml:space="preserve"> axuda ao estudio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de....................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€/mes,......... €/día,...........€ pola totalidade da práctica, que se aboará:</w:t>
      </w: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 xml:space="preserve"> ............................................................................................................................................................... </w:t>
      </w:r>
    </w:p>
    <w:p w14:paraId="21063422" w14:textId="77777777" w:rsidR="00492A1D" w:rsidRPr="00492A1D" w:rsidRDefault="00492A1D" w:rsidP="00492A1D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 xml:space="preserve">(A entidade ou organismo que financie a </w:t>
      </w:r>
      <w:proofErr w:type="spellStart"/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>contraprestación</w:t>
      </w:r>
      <w:proofErr w:type="spellEnd"/>
      <w:r w:rsidRPr="00492A1D">
        <w:rPr>
          <w:rFonts w:ascii="Calibri" w:eastAsia="Calibri" w:hAnsi="Calibri" w:cs="Calibri"/>
          <w:i/>
          <w:kern w:val="0"/>
          <w:lang w:val="gl-ES"/>
          <w14:ligatures w14:val="none"/>
        </w:rPr>
        <w:t xml:space="preserve"> económica á que poida ter dereito o alumnado terá a condición de empresa, asumindo a obriga de realizar as altas e baixas do alumnado en prácticas e, de ser o caso, a cotización cando corresponda, segundo o establecido na cláusula novena do presente convenio).</w:t>
      </w:r>
    </w:p>
    <w:p w14:paraId="060AC077" w14:textId="77777777" w:rsidR="00492A1D" w:rsidRPr="00492A1D" w:rsidRDefault="00492A1D" w:rsidP="00492A1D">
      <w:pPr>
        <w:tabs>
          <w:tab w:val="left" w:pos="-3261"/>
        </w:tabs>
        <w:spacing w:before="120" w:after="0" w:line="276" w:lineRule="auto"/>
        <w:jc w:val="both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9.- 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O réxime de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permisos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 será acordado pola entidade colaboradora e o alumnado, e deberá adaptarse ás normas que a Universidade poida establecer. En todo caso, deberán respectarse por parte da entidade colaboradora as obrigas de asistencia á Universidade motivadas polo cumprimento da actividade académica e formativa, así como de representación e participación do alumnado tal e como se establece na cláusula quinta, apartado 3 do presente convenio.</w:t>
      </w:r>
    </w:p>
    <w:p w14:paraId="65864CFA" w14:textId="77777777" w:rsidR="00492A1D" w:rsidRPr="00492A1D" w:rsidRDefault="00492A1D" w:rsidP="00492A1D">
      <w:pPr>
        <w:spacing w:before="120" w:after="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10.- 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O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obxectivo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 educativo destas prácticas é que o alumnado aplique e complemente os coñecementos adquiridos na súa formación académica, favorecendo a adquisición de competencias que o preparen para o exercicio de actividades profesionais, faciliten a súa </w:t>
      </w:r>
      <w:proofErr w:type="spellStart"/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empregabilidade</w:t>
      </w:r>
      <w:proofErr w:type="spellEnd"/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 e fomenten a súa capacidade de </w:t>
      </w:r>
      <w:proofErr w:type="spellStart"/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emprendemento</w:t>
      </w:r>
      <w:proofErr w:type="spellEnd"/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.</w:t>
      </w:r>
    </w:p>
    <w:p w14:paraId="6C43F20D" w14:textId="77777777" w:rsidR="00492A1D" w:rsidRPr="00492A1D" w:rsidRDefault="00492A1D" w:rsidP="00492A1D">
      <w:pPr>
        <w:spacing w:before="120" w:after="120" w:line="276" w:lineRule="auto"/>
        <w:rPr>
          <w:rFonts w:ascii="Calibri" w:eastAsia="Calibri" w:hAnsi="Calibri" w:cs="Calibri"/>
          <w:b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11.- Proxecto formativo das prácticas (actividades, competencias, obxectivos específicos, etc.)</w:t>
      </w:r>
    </w:p>
    <w:p w14:paraId="41546640" w14:textId="5DE36F81" w:rsidR="00B27A80" w:rsidRPr="00B27A80" w:rsidRDefault="00492A1D" w:rsidP="00492A1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Calibri" w:eastAsia="Calibri" w:hAnsi="Calibri" w:cs="Calibri"/>
          <w:i/>
          <w:iCs/>
          <w:color w:val="FF0000"/>
          <w:kern w:val="0"/>
          <w:lang w:val="gl-ES"/>
          <w14:ligatures w14:val="none"/>
        </w:rPr>
      </w:pPr>
      <w:r w:rsidRPr="00FB7585">
        <w:rPr>
          <w:rFonts w:ascii="Calibri" w:eastAsia="Calibri" w:hAnsi="Calibri" w:cs="Calibri"/>
          <w:i/>
          <w:iCs/>
          <w:color w:val="FF0000"/>
          <w:kern w:val="0"/>
          <w:lang w:val="gl-ES"/>
          <w14:ligatures w14:val="none"/>
        </w:rPr>
        <w:t xml:space="preserve">O proxecto formativo concreto das prácticas académicas externas </w:t>
      </w:r>
      <w:r w:rsidRPr="00FB7585">
        <w:rPr>
          <w:rFonts w:ascii="Calibri" w:eastAsia="Calibri" w:hAnsi="Calibri" w:cs="Calibri"/>
          <w:b/>
          <w:bCs/>
          <w:i/>
          <w:iCs/>
          <w:color w:val="FF0000"/>
          <w:kern w:val="0"/>
          <w:lang w:val="gl-ES"/>
          <w14:ligatures w14:val="none"/>
        </w:rPr>
        <w:t>reflectirase para cada caso neste apartado</w:t>
      </w:r>
      <w:r w:rsidRPr="00FB7585">
        <w:rPr>
          <w:rFonts w:ascii="Calibri" w:eastAsia="Calibri" w:hAnsi="Calibri" w:cs="Calibri"/>
          <w:i/>
          <w:iCs/>
          <w:color w:val="FF0000"/>
          <w:kern w:val="0"/>
          <w:lang w:val="gl-ES"/>
          <w14:ligatures w14:val="none"/>
        </w:rPr>
        <w:t xml:space="preserve">. O proxecto formativo terá en conta os principios de inclusión, igualdade de oportunidades, non discriminación e accesibilidade universal. O perfil e o nivel de </w:t>
      </w:r>
      <w:proofErr w:type="spellStart"/>
      <w:r w:rsidRPr="00FB7585">
        <w:rPr>
          <w:rFonts w:ascii="Calibri" w:eastAsia="Calibri" w:hAnsi="Calibri" w:cs="Calibri"/>
          <w:i/>
          <w:iCs/>
          <w:color w:val="FF0000"/>
          <w:kern w:val="0"/>
          <w:lang w:val="gl-ES"/>
          <w14:ligatures w14:val="none"/>
        </w:rPr>
        <w:t>profundización</w:t>
      </w:r>
      <w:proofErr w:type="spellEnd"/>
      <w:r w:rsidRPr="00FB7585">
        <w:rPr>
          <w:rFonts w:ascii="Calibri" w:eastAsia="Calibri" w:hAnsi="Calibri" w:cs="Calibri"/>
          <w:i/>
          <w:iCs/>
          <w:color w:val="FF0000"/>
          <w:kern w:val="0"/>
          <w:lang w:val="gl-ES"/>
          <w14:ligatures w14:val="none"/>
        </w:rPr>
        <w:t xml:space="preserve"> dependerán dos labores a desenvolver polo alumnado dentro do marco do convenio de colaboración. O alumnado realizará unha estadía onde porán en práctica os coñecementos adquiridos, adaptándose así a unha realidade concreta do traballo día a día.</w:t>
      </w:r>
    </w:p>
    <w:p w14:paraId="65B61F24" w14:textId="77777777" w:rsidR="00B27A80" w:rsidRDefault="00B27A80" w:rsidP="00492A1D">
      <w:pPr>
        <w:spacing w:before="240" w:after="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1D18CA2B" w14:textId="77777777" w:rsidR="00B27A80" w:rsidRDefault="00B27A80" w:rsidP="00492A1D">
      <w:pPr>
        <w:spacing w:before="240" w:after="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258E6B13" w14:textId="77777777" w:rsidR="00B27A80" w:rsidRDefault="00B27A80" w:rsidP="00492A1D">
      <w:pPr>
        <w:spacing w:before="240" w:after="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p w14:paraId="5FC6EAD7" w14:textId="3DDA2FB5" w:rsidR="00492A1D" w:rsidRDefault="00492A1D" w:rsidP="00492A1D">
      <w:pPr>
        <w:spacing w:before="240" w:after="0" w:line="276" w:lineRule="auto"/>
        <w:jc w:val="both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12.- 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Sistemas de </w:t>
      </w: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avaliación e control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: O titor ou titora académica, á vista do informe da entidade colaboradora</w:t>
      </w:r>
      <w:r w:rsidRPr="00492A1D">
        <w:rPr>
          <w:rFonts w:ascii="Calibri" w:eastAsia="Arial Unicode MS" w:hAnsi="Calibri" w:cs="Calibri"/>
          <w:kern w:val="0"/>
          <w:vertAlign w:val="superscript"/>
          <w:lang w:val="gl-ES" w:eastAsia="es-ES"/>
          <w14:ligatures w14:val="none"/>
        </w:rPr>
        <w:footnoteReference w:id="1"/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 xml:space="preserve"> e da memoria final da alumna ou alumno, avaliará as prácticas desenvolvidas tal e como se establece no artigo 25, apartado 4 do Regulamento de prácticas académicas externas da Universidade de Santiago de Compostela, aprobado polo Consello de Goberno do 29 de xullo de 2015.</w:t>
      </w:r>
    </w:p>
    <w:p w14:paraId="7262FC0A" w14:textId="77777777" w:rsidR="00FB7585" w:rsidRPr="00492A1D" w:rsidRDefault="00FB7585" w:rsidP="00492A1D">
      <w:pPr>
        <w:spacing w:before="240" w:after="0" w:line="276" w:lineRule="auto"/>
        <w:jc w:val="both"/>
        <w:rPr>
          <w:rFonts w:ascii="Calibri" w:eastAsia="Calibri" w:hAnsi="Calibri" w:cs="Calibri"/>
          <w:kern w:val="0"/>
          <w:lang w:val="gl-ES"/>
          <w14:ligatures w14:val="none"/>
        </w:rPr>
      </w:pPr>
    </w:p>
    <w:p w14:paraId="6D2C313D" w14:textId="77777777" w:rsidR="00492A1D" w:rsidRPr="00492A1D" w:rsidRDefault="00492A1D" w:rsidP="00492A1D">
      <w:pPr>
        <w:spacing w:before="120" w:after="0" w:line="276" w:lineRule="auto"/>
        <w:jc w:val="both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 xml:space="preserve">13.- </w:t>
      </w: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O/A estudante comprométese a cumprir coas obrigas establecidas no convenio:</w:t>
      </w:r>
    </w:p>
    <w:p w14:paraId="5369EA05" w14:textId="77777777" w:rsidR="00492A1D" w:rsidRPr="00492A1D" w:rsidRDefault="00492A1D" w:rsidP="00492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  <w:r w:rsidRPr="00492A1D">
        <w:rPr>
          <w:rFonts w:ascii="Calibri" w:eastAsia="Arial Unicode MS" w:hAnsi="Calibri" w:cs="Calibri"/>
          <w:kern w:val="0"/>
          <w:lang w:val="gl-ES" w:eastAsia="es-ES"/>
          <w14:ligatures w14:val="none"/>
        </w:rPr>
        <w:t>Incorporarse na data acordada e cumprir o horario previsto no anexo.</w:t>
      </w:r>
    </w:p>
    <w:p w14:paraId="21439B35" w14:textId="77777777" w:rsidR="00492A1D" w:rsidRPr="00492A1D" w:rsidRDefault="00492A1D" w:rsidP="00492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  <w:r w:rsidRPr="00492A1D">
        <w:rPr>
          <w:rFonts w:ascii="Calibri" w:eastAsia="Arial Unicode MS" w:hAnsi="Calibri" w:cs="Calibri"/>
          <w:kern w:val="0"/>
          <w:lang w:val="gl-ES" w:eastAsia="es-ES"/>
          <w14:ligatures w14:val="none"/>
        </w:rPr>
        <w:t>Cumprir e respectar o sistema organizativo da entidade.</w:t>
      </w:r>
    </w:p>
    <w:p w14:paraId="39A60E7B" w14:textId="77777777" w:rsidR="00492A1D" w:rsidRPr="00492A1D" w:rsidRDefault="00492A1D" w:rsidP="00492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  <w:r w:rsidRPr="00492A1D">
        <w:rPr>
          <w:rFonts w:ascii="Calibri" w:eastAsia="Arial Unicode MS" w:hAnsi="Calibri" w:cs="Calibri"/>
          <w:kern w:val="0"/>
          <w:lang w:val="gl-ES" w:eastAsia="es-ES"/>
          <w14:ligatures w14:val="none"/>
        </w:rPr>
        <w:t>Gardar o debido sixilo respecto dos asuntos que coñeza na súa tarefa.</w:t>
      </w:r>
    </w:p>
    <w:p w14:paraId="32865070" w14:textId="77777777" w:rsidR="00492A1D" w:rsidRPr="00492A1D" w:rsidRDefault="00492A1D" w:rsidP="00492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  <w:r w:rsidRPr="00492A1D">
        <w:rPr>
          <w:rFonts w:ascii="Calibri" w:eastAsia="Arial Unicode MS" w:hAnsi="Calibri" w:cs="Calibri"/>
          <w:kern w:val="0"/>
          <w:lang w:val="gl-ES" w:eastAsia="es-ES"/>
          <w14:ligatures w14:val="none"/>
        </w:rPr>
        <w:t>Cumprir e respectar as normas de seguridade e prevención de riscos laborais da entidade.</w:t>
      </w:r>
    </w:p>
    <w:p w14:paraId="65C8A4AA" w14:textId="77777777" w:rsidR="00492A1D" w:rsidRPr="00492A1D" w:rsidRDefault="00492A1D" w:rsidP="00492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  <w:r w:rsidRPr="00492A1D">
        <w:rPr>
          <w:rFonts w:ascii="Calibri" w:eastAsia="Arial Unicode MS" w:hAnsi="Calibri" w:cs="Calibri"/>
          <w:kern w:val="0"/>
          <w:lang w:val="gl-ES" w:eastAsia="es-ES"/>
          <w14:ligatures w14:val="none"/>
        </w:rPr>
        <w:t>Cumprir con dilixencia e boa fe as actividades acordadas coa entidade colaboradora.</w:t>
      </w:r>
    </w:p>
    <w:p w14:paraId="5D61EEA3" w14:textId="77777777" w:rsidR="00492A1D" w:rsidRDefault="00492A1D" w:rsidP="00492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  <w:r w:rsidRPr="00492A1D">
        <w:rPr>
          <w:rFonts w:ascii="Calibri" w:eastAsia="Arial Unicode MS" w:hAnsi="Calibri" w:cs="Calibri"/>
          <w:kern w:val="0"/>
          <w:lang w:val="gl-ES" w:eastAsia="es-ES"/>
          <w14:ligatures w14:val="none"/>
        </w:rPr>
        <w:t>Calquera outro deber previsto na normativa vixente, nos convenios de cooperación educativa asinados entre a USC ou entidade xestora de prácticas e a entidade colaboradora.</w:t>
      </w:r>
    </w:p>
    <w:p w14:paraId="0AE3A9C6" w14:textId="77777777" w:rsidR="00FB7585" w:rsidRDefault="00FB7585" w:rsidP="00FB75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</w:p>
    <w:p w14:paraId="433A7D09" w14:textId="77777777" w:rsidR="00FB7585" w:rsidRPr="00492A1D" w:rsidRDefault="00FB7585" w:rsidP="00FB75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Arial Unicode MS" w:hAnsi="Calibri" w:cs="Calibri"/>
          <w:kern w:val="0"/>
          <w:lang w:val="gl-ES" w:eastAsia="es-ES"/>
          <w14:ligatures w14:val="none"/>
        </w:rPr>
      </w:pPr>
    </w:p>
    <w:p w14:paraId="110CDE1A" w14:textId="77777777" w:rsidR="00492A1D" w:rsidRDefault="00492A1D" w:rsidP="00492A1D">
      <w:pPr>
        <w:spacing w:before="120" w:after="12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b/>
          <w:kern w:val="0"/>
          <w:lang w:val="gl-ES"/>
          <w14:ligatures w14:val="none"/>
        </w:rPr>
        <w:t>14.- Información de protección de datos da USC:</w:t>
      </w:r>
    </w:p>
    <w:p w14:paraId="4517AECF" w14:textId="77777777" w:rsidR="00FB7585" w:rsidRPr="00492A1D" w:rsidRDefault="00FB7585" w:rsidP="00492A1D">
      <w:pPr>
        <w:spacing w:before="120" w:after="120" w:line="276" w:lineRule="auto"/>
        <w:jc w:val="both"/>
        <w:rPr>
          <w:rFonts w:ascii="Calibri" w:eastAsia="Calibri" w:hAnsi="Calibri" w:cs="Calibri"/>
          <w:b/>
          <w:kern w:val="0"/>
          <w:lang w:val="gl-ES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6618"/>
      </w:tblGrid>
      <w:tr w:rsidR="00492A1D" w:rsidRPr="00492A1D" w14:paraId="4820064B" w14:textId="77777777" w:rsidTr="00641979">
        <w:tc>
          <w:tcPr>
            <w:tcW w:w="3261" w:type="dxa"/>
            <w:shd w:val="clear" w:color="auto" w:fill="auto"/>
            <w:vAlign w:val="center"/>
          </w:tcPr>
          <w:p w14:paraId="35B13ABA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t>Entidade</w:t>
            </w:r>
          </w:p>
        </w:tc>
        <w:tc>
          <w:tcPr>
            <w:tcW w:w="6710" w:type="dxa"/>
            <w:shd w:val="clear" w:color="auto" w:fill="auto"/>
          </w:tcPr>
          <w:p w14:paraId="6B26BCA5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Universidade de Santiago de Compostela</w:t>
            </w:r>
          </w:p>
        </w:tc>
      </w:tr>
      <w:tr w:rsidR="00492A1D" w:rsidRPr="00492A1D" w14:paraId="04F84C9F" w14:textId="77777777" w:rsidTr="00641979">
        <w:tc>
          <w:tcPr>
            <w:tcW w:w="3261" w:type="dxa"/>
            <w:shd w:val="clear" w:color="auto" w:fill="auto"/>
            <w:vAlign w:val="center"/>
          </w:tcPr>
          <w:p w14:paraId="0F9E4AEF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t>Responsable do tratamento</w:t>
            </w:r>
          </w:p>
        </w:tc>
        <w:tc>
          <w:tcPr>
            <w:tcW w:w="6710" w:type="dxa"/>
            <w:shd w:val="clear" w:color="auto" w:fill="auto"/>
          </w:tcPr>
          <w:p w14:paraId="46AD6494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Arial Unicode MS" w:hAnsi="Calibri" w:cs="Calibri"/>
                <w:color w:val="000000"/>
                <w:kern w:val="0"/>
                <w:highlight w:val="yellow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 xml:space="preserve">O órgano responsable do tratamento é a Universidade de Santiago de Compostela. Para calquera dúbida poderá poñerse en contacto con </w:t>
            </w:r>
            <w:hyperlink r:id="rId7">
              <w:r w:rsidRPr="00492A1D">
                <w:rPr>
                  <w:rFonts w:ascii="Calibri" w:eastAsia="Arial Unicode MS" w:hAnsi="Calibri" w:cs="Calibri"/>
                  <w:color w:val="000080"/>
                  <w:kern w:val="0"/>
                  <w:u w:val="single"/>
                  <w:lang w:val="gl-ES" w:eastAsia="es-ES_tradnl"/>
                  <w14:ligatures w14:val="none"/>
                </w:rPr>
                <w:t>proteccióndatos@usc.gal</w:t>
              </w:r>
            </w:hyperlink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.</w:t>
            </w:r>
          </w:p>
        </w:tc>
      </w:tr>
      <w:tr w:rsidR="00492A1D" w:rsidRPr="00492A1D" w14:paraId="27BA7513" w14:textId="77777777" w:rsidTr="00641979">
        <w:tc>
          <w:tcPr>
            <w:tcW w:w="3261" w:type="dxa"/>
            <w:shd w:val="clear" w:color="auto" w:fill="auto"/>
            <w:vAlign w:val="center"/>
          </w:tcPr>
          <w:p w14:paraId="44A034D8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t>Finalidade</w:t>
            </w:r>
          </w:p>
        </w:tc>
        <w:tc>
          <w:tcPr>
            <w:tcW w:w="6710" w:type="dxa"/>
            <w:shd w:val="clear" w:color="auto" w:fill="auto"/>
          </w:tcPr>
          <w:p w14:paraId="51182E71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 xml:space="preserve">Xestión dos procesos de acceso á universidade, de matrícula, continuación de estudos, traslados, xestión dos expedientes académicos, dos títulos e dos cursos de </w:t>
            </w:r>
            <w:proofErr w:type="spellStart"/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posgrao</w:t>
            </w:r>
            <w:proofErr w:type="spellEnd"/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, terceiro ciclo e formación continua, tramitación de reclamacións, recursos, queixas e suxestións, control económico de prezos, enquisas, prácticas, así como calquera outra actividade que se inclúa na xestión académica administrativa.</w:t>
            </w:r>
          </w:p>
        </w:tc>
      </w:tr>
      <w:tr w:rsidR="00492A1D" w:rsidRPr="00492A1D" w14:paraId="65D2CB7D" w14:textId="77777777" w:rsidTr="00641979">
        <w:tc>
          <w:tcPr>
            <w:tcW w:w="3261" w:type="dxa"/>
            <w:shd w:val="clear" w:color="auto" w:fill="auto"/>
            <w:vAlign w:val="center"/>
          </w:tcPr>
          <w:p w14:paraId="372A3371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t>Lexitimación</w:t>
            </w:r>
          </w:p>
        </w:tc>
        <w:tc>
          <w:tcPr>
            <w:tcW w:w="6710" w:type="dxa"/>
            <w:shd w:val="clear" w:color="auto" w:fill="auto"/>
          </w:tcPr>
          <w:p w14:paraId="69045236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Arial Unicode MS" w:hAnsi="Calibri" w:cs="Calibri"/>
                <w:color w:val="000000"/>
                <w:kern w:val="0"/>
                <w:highlight w:val="yellow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Prestación do servizo público de educación superior (Lei Orgánica 2/2023, de 22 de marzo, do Sistema Universitario e Lei autonómica 6/2013, do Sistema Universitario de Galicia).</w:t>
            </w:r>
          </w:p>
        </w:tc>
      </w:tr>
      <w:tr w:rsidR="00492A1D" w:rsidRPr="00492A1D" w14:paraId="34F85847" w14:textId="77777777" w:rsidTr="00641979">
        <w:tc>
          <w:tcPr>
            <w:tcW w:w="3261" w:type="dxa"/>
            <w:shd w:val="clear" w:color="auto" w:fill="auto"/>
            <w:vAlign w:val="center"/>
          </w:tcPr>
          <w:p w14:paraId="62D56D80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t>Persoas destinatarias</w:t>
            </w:r>
          </w:p>
        </w:tc>
        <w:tc>
          <w:tcPr>
            <w:tcW w:w="6710" w:type="dxa"/>
            <w:shd w:val="clear" w:color="auto" w:fill="auto"/>
          </w:tcPr>
          <w:p w14:paraId="30D6A157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Poderanse ceder datos a administracións públicas con competencias na materia, e nos supostos de obrigas legais.</w:t>
            </w:r>
          </w:p>
        </w:tc>
      </w:tr>
      <w:tr w:rsidR="00492A1D" w:rsidRPr="00492A1D" w14:paraId="58D807B9" w14:textId="77777777" w:rsidTr="00641979">
        <w:tc>
          <w:tcPr>
            <w:tcW w:w="3261" w:type="dxa"/>
            <w:shd w:val="clear" w:color="auto" w:fill="auto"/>
            <w:vAlign w:val="center"/>
          </w:tcPr>
          <w:p w14:paraId="365F752F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t>Dereitos</w:t>
            </w:r>
          </w:p>
        </w:tc>
        <w:tc>
          <w:tcPr>
            <w:tcW w:w="6710" w:type="dxa"/>
            <w:shd w:val="clear" w:color="auto" w:fill="auto"/>
          </w:tcPr>
          <w:p w14:paraId="071F5A4E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 xml:space="preserve">As persoas interesadas poden exercer os dereitos de acceso, rectificación, supresión, limitación de tratamento, oposición e </w:t>
            </w:r>
            <w:proofErr w:type="spellStart"/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portabilidade</w:t>
            </w:r>
            <w:proofErr w:type="spellEnd"/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 xml:space="preserve"> a través da Sede Electrónica en </w:t>
            </w:r>
            <w:hyperlink r:id="rId8" w:history="1">
              <w:r w:rsidRPr="00492A1D">
                <w:rPr>
                  <w:rFonts w:ascii="Calibri" w:eastAsia="Arial Unicode MS" w:hAnsi="Calibri" w:cs="Calibri"/>
                  <w:color w:val="000080"/>
                  <w:kern w:val="0"/>
                  <w:u w:val="single"/>
                  <w:lang w:val="gl-ES" w:eastAsia="es-ES_tradnl"/>
                  <w14:ligatures w14:val="none"/>
                </w:rPr>
                <w:t>http://sede.usc.es/sede/publica/catalogo/procedemento/55/ver.htm</w:t>
              </w:r>
            </w:hyperlink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l.</w:t>
            </w:r>
          </w:p>
        </w:tc>
      </w:tr>
      <w:tr w:rsidR="00492A1D" w:rsidRPr="00492A1D" w14:paraId="31D5429E" w14:textId="77777777" w:rsidTr="00641979">
        <w:trPr>
          <w:cantSplit/>
        </w:trPr>
        <w:tc>
          <w:tcPr>
            <w:tcW w:w="3261" w:type="dxa"/>
            <w:shd w:val="clear" w:color="auto" w:fill="auto"/>
            <w:vAlign w:val="center"/>
          </w:tcPr>
          <w:p w14:paraId="72AD368B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lastRenderedPageBreak/>
              <w:t>Información Adicional</w:t>
            </w:r>
          </w:p>
        </w:tc>
        <w:tc>
          <w:tcPr>
            <w:tcW w:w="6710" w:type="dxa"/>
            <w:shd w:val="clear" w:color="auto" w:fill="auto"/>
          </w:tcPr>
          <w:p w14:paraId="7A1279BD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 xml:space="preserve">A política de </w:t>
            </w:r>
            <w:proofErr w:type="spellStart"/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privacidade</w:t>
            </w:r>
            <w:proofErr w:type="spellEnd"/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 xml:space="preserve"> e protección de datos da USC pódese consultar en: </w:t>
            </w:r>
            <w:hyperlink r:id="rId9">
              <w:r w:rsidRPr="00492A1D">
                <w:rPr>
                  <w:rFonts w:ascii="Calibri" w:eastAsia="Arial Unicode MS" w:hAnsi="Calibri" w:cs="Calibri"/>
                  <w:color w:val="000080"/>
                  <w:kern w:val="0"/>
                  <w:u w:val="single"/>
                  <w:lang w:val="gl-ES" w:eastAsia="es-ES_tradnl"/>
                  <w14:ligatures w14:val="none"/>
                </w:rPr>
                <w:t>http://www.usc.es/gl/normativa/protecciondatos/Politica-privacidade.html</w:t>
              </w:r>
            </w:hyperlink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>.</w:t>
            </w:r>
          </w:p>
        </w:tc>
      </w:tr>
      <w:tr w:rsidR="00492A1D" w:rsidRPr="00492A1D" w14:paraId="0E0BC69E" w14:textId="77777777" w:rsidTr="00641979">
        <w:trPr>
          <w:cantSplit/>
        </w:trPr>
        <w:tc>
          <w:tcPr>
            <w:tcW w:w="3261" w:type="dxa"/>
            <w:shd w:val="clear" w:color="auto" w:fill="auto"/>
          </w:tcPr>
          <w:p w14:paraId="5D698415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b/>
                <w:color w:val="000000"/>
                <w:kern w:val="0"/>
                <w:lang w:val="gl-ES" w:eastAsia="es-ES_tradnl"/>
                <w14:ligatures w14:val="none"/>
              </w:rPr>
              <w:t>Transferencias internacionais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33FD0DEB" w14:textId="77777777" w:rsidR="00492A1D" w:rsidRPr="00492A1D" w:rsidRDefault="00492A1D" w:rsidP="00492A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</w:pPr>
            <w:r w:rsidRPr="00492A1D">
              <w:rPr>
                <w:rFonts w:ascii="Calibri" w:eastAsia="Arial Unicode MS" w:hAnsi="Calibri" w:cs="Calibri"/>
                <w:color w:val="000000"/>
                <w:kern w:val="0"/>
                <w:lang w:val="gl-ES" w:eastAsia="es-ES_tradnl"/>
                <w14:ligatures w14:val="none"/>
              </w:rPr>
              <w:t xml:space="preserve">Non se prevén </w:t>
            </w:r>
          </w:p>
        </w:tc>
      </w:tr>
    </w:tbl>
    <w:p w14:paraId="7C121974" w14:textId="77777777" w:rsidR="00FB7585" w:rsidRDefault="00FB7585" w:rsidP="00492A1D">
      <w:pPr>
        <w:spacing w:before="360" w:after="36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</w:p>
    <w:p w14:paraId="61B406D2" w14:textId="77777777" w:rsidR="00FB7585" w:rsidRDefault="00FB7585" w:rsidP="00492A1D">
      <w:pPr>
        <w:spacing w:before="360" w:after="36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</w:p>
    <w:p w14:paraId="74CF517E" w14:textId="5D675EFD" w:rsidR="00492A1D" w:rsidRPr="00492A1D" w:rsidRDefault="00492A1D" w:rsidP="00492A1D">
      <w:pPr>
        <w:spacing w:before="360" w:after="360" w:line="276" w:lineRule="auto"/>
        <w:rPr>
          <w:rFonts w:ascii="Calibri" w:eastAsia="Calibri" w:hAnsi="Calibri" w:cs="Calibri"/>
          <w:kern w:val="0"/>
          <w:lang w:val="gl-ES"/>
          <w14:ligatures w14:val="none"/>
        </w:rPr>
      </w:pPr>
      <w:r w:rsidRPr="00492A1D">
        <w:rPr>
          <w:rFonts w:ascii="Calibri" w:eastAsia="Calibri" w:hAnsi="Calibri" w:cs="Calibri"/>
          <w:kern w:val="0"/>
          <w:lang w:val="gl-ES"/>
          <w14:ligatures w14:val="none"/>
        </w:rPr>
        <w:t>O que se asina, por triplicado, en ............................................, a..........de............................de 202.......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3247"/>
        <w:gridCol w:w="3184"/>
      </w:tblGrid>
      <w:tr w:rsidR="00492A1D" w:rsidRPr="00492A1D" w14:paraId="642C0287" w14:textId="77777777" w:rsidTr="00FB7585">
        <w:trPr>
          <w:trHeight w:val="1596"/>
          <w:jc w:val="center"/>
        </w:trPr>
        <w:tc>
          <w:tcPr>
            <w:tcW w:w="3321" w:type="dxa"/>
            <w:shd w:val="clear" w:color="auto" w:fill="auto"/>
          </w:tcPr>
          <w:p w14:paraId="50765485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  <w:r w:rsidRPr="00492A1D"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  <w:t>Titor/Titora académica,</w:t>
            </w:r>
          </w:p>
          <w:p w14:paraId="669554FF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09EA9CF2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0893AF62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</w:pPr>
          </w:p>
          <w:p w14:paraId="24BBF04F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</w:pPr>
          </w:p>
          <w:p w14:paraId="58FED8E5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</w:pPr>
          </w:p>
          <w:p w14:paraId="43D3ACFF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</w:pPr>
          </w:p>
          <w:p w14:paraId="2AA08A61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  <w:r w:rsidRPr="00492A1D"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  <w:t>Asinado: ......................................</w:t>
            </w:r>
          </w:p>
        </w:tc>
        <w:tc>
          <w:tcPr>
            <w:tcW w:w="3247" w:type="dxa"/>
            <w:shd w:val="clear" w:color="auto" w:fill="auto"/>
          </w:tcPr>
          <w:p w14:paraId="6BE9799C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  <w:r w:rsidRPr="00492A1D"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  <w:t>Titor/Titora de prácticas da entidade colaboradora,</w:t>
            </w:r>
          </w:p>
          <w:p w14:paraId="76EB55B9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3D448462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089765EB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332D9255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765395ED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7FAB9723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  <w:r w:rsidRPr="00492A1D"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  <w:t>Asinado: ..................................</w:t>
            </w:r>
          </w:p>
        </w:tc>
        <w:tc>
          <w:tcPr>
            <w:tcW w:w="3184" w:type="dxa"/>
            <w:shd w:val="clear" w:color="auto" w:fill="auto"/>
          </w:tcPr>
          <w:p w14:paraId="74D2053C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  <w:r w:rsidRPr="00492A1D"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  <w:t>O/A estudante,</w:t>
            </w:r>
          </w:p>
          <w:p w14:paraId="381FC1D0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355B1B82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033B26FE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0F538CCF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134D8CF6" w14:textId="77777777" w:rsidR="00492A1D" w:rsidRPr="00492A1D" w:rsidRDefault="00492A1D" w:rsidP="00492A1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</w:p>
          <w:p w14:paraId="212586D8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</w:pPr>
          </w:p>
          <w:p w14:paraId="37B2DF44" w14:textId="77777777" w:rsidR="00492A1D" w:rsidRPr="00492A1D" w:rsidRDefault="00492A1D" w:rsidP="00492A1D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lang w:val="gl-ES"/>
                <w14:ligatures w14:val="none"/>
              </w:rPr>
            </w:pPr>
            <w:r w:rsidRPr="00492A1D">
              <w:rPr>
                <w:rFonts w:ascii="Calibri" w:eastAsia="Calibri" w:hAnsi="Calibri" w:cs="Calibri"/>
                <w:kern w:val="0"/>
                <w:lang w:val="gl-ES"/>
                <w14:ligatures w14:val="none"/>
              </w:rPr>
              <w:t>Asinado: ..................................</w:t>
            </w:r>
          </w:p>
        </w:tc>
      </w:tr>
    </w:tbl>
    <w:p w14:paraId="3BC2110A" w14:textId="77777777" w:rsidR="00492A1D" w:rsidRDefault="00492A1D" w:rsidP="00FB7585"/>
    <w:sectPr w:rsidR="00492A1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D318" w14:textId="77777777" w:rsidR="00492A1D" w:rsidRDefault="00492A1D" w:rsidP="00492A1D">
      <w:pPr>
        <w:spacing w:after="0" w:line="240" w:lineRule="auto"/>
      </w:pPr>
      <w:r>
        <w:separator/>
      </w:r>
    </w:p>
  </w:endnote>
  <w:endnote w:type="continuationSeparator" w:id="0">
    <w:p w14:paraId="4B1AE64E" w14:textId="77777777" w:rsidR="00492A1D" w:rsidRDefault="00492A1D" w:rsidP="0049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2E6E" w14:textId="77777777" w:rsidR="00492A1D" w:rsidRDefault="00492A1D" w:rsidP="00492A1D">
      <w:pPr>
        <w:spacing w:after="0" w:line="240" w:lineRule="auto"/>
      </w:pPr>
      <w:r>
        <w:separator/>
      </w:r>
    </w:p>
  </w:footnote>
  <w:footnote w:type="continuationSeparator" w:id="0">
    <w:p w14:paraId="366C67EE" w14:textId="77777777" w:rsidR="00492A1D" w:rsidRDefault="00492A1D" w:rsidP="00492A1D">
      <w:pPr>
        <w:spacing w:after="0" w:line="240" w:lineRule="auto"/>
      </w:pPr>
      <w:r>
        <w:continuationSeparator/>
      </w:r>
    </w:p>
  </w:footnote>
  <w:footnote w:id="1">
    <w:p w14:paraId="0769D22F" w14:textId="77777777" w:rsidR="00492A1D" w:rsidRPr="009C2BDF" w:rsidRDefault="00492A1D" w:rsidP="00492A1D">
      <w:pPr>
        <w:pStyle w:val="Textonotaalfinal"/>
        <w:jc w:val="both"/>
        <w:rPr>
          <w:sz w:val="18"/>
          <w:szCs w:val="18"/>
        </w:rPr>
      </w:pPr>
      <w:r w:rsidRPr="009C2BDF">
        <w:rPr>
          <w:rStyle w:val="Refdenotaalpie"/>
          <w:sz w:val="18"/>
          <w:szCs w:val="18"/>
        </w:rPr>
        <w:footnoteRef/>
      </w:r>
      <w:bookmarkStart w:id="1" w:name="_Hlk43207641"/>
      <w:r w:rsidRPr="009C2BDF">
        <w:rPr>
          <w:rFonts w:ascii="Calibri" w:hAnsi="Calibri" w:cs="Calibri"/>
          <w:sz w:val="18"/>
          <w:szCs w:val="18"/>
        </w:rPr>
        <w:t xml:space="preserve">Conforme ao disposto na cláusula décimo </w:t>
      </w:r>
      <w:r>
        <w:rPr>
          <w:rFonts w:ascii="Calibri" w:hAnsi="Calibri" w:cs="Calibri"/>
          <w:sz w:val="18"/>
          <w:szCs w:val="18"/>
        </w:rPr>
        <w:t>segunda</w:t>
      </w:r>
      <w:r w:rsidRPr="009C2BDF">
        <w:rPr>
          <w:rFonts w:ascii="Calibri" w:hAnsi="Calibri" w:cs="Calibri"/>
          <w:sz w:val="18"/>
          <w:szCs w:val="18"/>
        </w:rPr>
        <w:t>, apartado B, punto 5, o informe deberá emitirse no prazo de 10 días naturais unha vez finalizado o período de realización das prácticas</w:t>
      </w:r>
      <w:r w:rsidRPr="009C2BDF">
        <w:rPr>
          <w:sz w:val="18"/>
          <w:szCs w:val="18"/>
        </w:rPr>
        <w:t>.</w:t>
      </w:r>
      <w:bookmarkEnd w:id="1"/>
    </w:p>
    <w:p w14:paraId="01B10016" w14:textId="77777777" w:rsidR="00492A1D" w:rsidRDefault="00492A1D" w:rsidP="00492A1D">
      <w:pPr>
        <w:pStyle w:val="Textonotapie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6564" w14:textId="7109D2FD" w:rsidR="00492A1D" w:rsidRDefault="00630DF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44C07" wp14:editId="0A9F7803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1945640" cy="867410"/>
          <wp:effectExtent l="0" t="0" r="0" b="8890"/>
          <wp:wrapSquare wrapText="bothSides"/>
          <wp:docPr id="9194307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2328D"/>
    <w:multiLevelType w:val="hybridMultilevel"/>
    <w:tmpl w:val="228EE2D8"/>
    <w:lvl w:ilvl="0" w:tplc="045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7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1D"/>
    <w:rsid w:val="00411344"/>
    <w:rsid w:val="00492A1D"/>
    <w:rsid w:val="00630DFB"/>
    <w:rsid w:val="00B27A80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46EF56"/>
  <w15:chartTrackingRefBased/>
  <w15:docId w15:val="{BC76AD19-D1A9-4597-AA18-49A4A45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492A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2A1D"/>
    <w:rPr>
      <w:sz w:val="20"/>
      <w:szCs w:val="20"/>
    </w:rPr>
  </w:style>
  <w:style w:type="character" w:styleId="Refdenotaalpie">
    <w:name w:val="footnote reference"/>
    <w:uiPriority w:val="99"/>
    <w:unhideWhenUsed/>
    <w:rsid w:val="00492A1D"/>
    <w:rPr>
      <w:vertAlign w:val="superscript"/>
    </w:rPr>
  </w:style>
  <w:style w:type="paragraph" w:styleId="Textonotaalfinal">
    <w:name w:val="endnote text"/>
    <w:basedOn w:val="Normal"/>
    <w:link w:val="TextonotaalfinalCar"/>
    <w:rsid w:val="00492A1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kern w:val="0"/>
      <w:sz w:val="20"/>
      <w:szCs w:val="20"/>
      <w:lang w:val="gl-ES" w:eastAsia="es-ES"/>
      <w14:ligatures w14:val="none"/>
    </w:rPr>
  </w:style>
  <w:style w:type="character" w:customStyle="1" w:styleId="TextonotaalfinalCar">
    <w:name w:val="Texto nota al final Car"/>
    <w:basedOn w:val="Fuentedeprrafopredeter"/>
    <w:link w:val="Textonotaalfinal"/>
    <w:rsid w:val="00492A1D"/>
    <w:rPr>
      <w:rFonts w:ascii="Arial Unicode MS" w:eastAsia="Arial Unicode MS" w:hAnsi="Times New Roman" w:cs="Times New Roman"/>
      <w:kern w:val="0"/>
      <w:sz w:val="20"/>
      <w:szCs w:val="20"/>
      <w:lang w:val="gl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92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A1D"/>
  </w:style>
  <w:style w:type="paragraph" w:styleId="Piedepgina">
    <w:name w:val="footer"/>
    <w:basedOn w:val="Normal"/>
    <w:link w:val="PiedepginaCar"/>
    <w:uiPriority w:val="99"/>
    <w:unhideWhenUsed/>
    <w:rsid w:val="00492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de.usc.es/sede/publica/catalogo/procedemento/55/ver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&#243;ndatos@usc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sc.es/gl/normativa/protecciondatos/Politica-privacida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1188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DE LA FUENTE ANGEL DAVID</dc:creator>
  <cp:keywords/>
  <dc:description/>
  <cp:lastModifiedBy>HERNANDEZ DE LA FUENTE ANGEL DAVID</cp:lastModifiedBy>
  <cp:revision>5</cp:revision>
  <dcterms:created xsi:type="dcterms:W3CDTF">2023-11-15T11:50:00Z</dcterms:created>
  <dcterms:modified xsi:type="dcterms:W3CDTF">2023-11-20T11:04:00Z</dcterms:modified>
</cp:coreProperties>
</file>